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315F" w14:textId="7F124595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</w:t>
      </w:r>
      <w:r w:rsidR="0041255E">
        <w:rPr>
          <w:sz w:val="24"/>
          <w:lang w:val="sr-Cyrl-RS"/>
        </w:rPr>
        <w:t>интерном</w:t>
      </w:r>
      <w:r>
        <w:rPr>
          <w:sz w:val="24"/>
          <w:lang w:val="sr-Cyrl-RS"/>
        </w:rPr>
        <w:t xml:space="preserve"> конкурсу који је оглашен дана </w:t>
      </w:r>
      <w:r w:rsidR="004D1741">
        <w:rPr>
          <w:sz w:val="24"/>
          <w:lang w:val="sr-Cyrl-RS"/>
        </w:rPr>
        <w:t>05</w:t>
      </w:r>
      <w:r w:rsidR="00AA75EE">
        <w:rPr>
          <w:sz w:val="24"/>
          <w:lang w:val="sr-Cyrl-RS"/>
        </w:rPr>
        <w:t>.</w:t>
      </w:r>
      <w:r w:rsidR="004D1741">
        <w:rPr>
          <w:sz w:val="24"/>
          <w:lang w:val="sr-Cyrl-RS"/>
        </w:rPr>
        <w:t>04</w:t>
      </w:r>
      <w:r>
        <w:rPr>
          <w:sz w:val="24"/>
          <w:lang w:val="sr-Cyrl-RS"/>
        </w:rPr>
        <w:t>.202</w:t>
      </w:r>
      <w:r w:rsidR="004D1741">
        <w:rPr>
          <w:sz w:val="24"/>
          <w:lang w:val="sr-Cyrl-RS"/>
        </w:rPr>
        <w:t>4</w:t>
      </w:r>
      <w:r>
        <w:rPr>
          <w:sz w:val="24"/>
          <w:lang w:val="sr-Cyrl-RS"/>
        </w:rPr>
        <w:t>. године, и то:</w:t>
      </w:r>
    </w:p>
    <w:p w14:paraId="130DF2E6" w14:textId="2020E701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41255E" w:rsidRPr="0041255E">
        <w:rPr>
          <w:lang w:val="sr-Cyrl-RS"/>
        </w:rPr>
        <w:t>за нормативне и правне послове и запошљавање младих, у звању саветник, Сектор за омладину, Одељење за стратешке, нормативне, правне и оперативно-аналитичке послове, одређено под редним бројем 99. Правилника о унутрашњем уређeњу и систематизацији радних места у Министарству туризма и омладине - 1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29FA65BD" w:rsidR="005773FF" w:rsidRPr="00704100" w:rsidRDefault="004D1741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4D1741">
              <w:rPr>
                <w:rFonts w:eastAsia="Calibri"/>
                <w:b/>
                <w:lang w:val="sr-Cyrl-RS"/>
              </w:rPr>
              <w:t>86И0504241ИН1315832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56B78FFE" w:rsidR="005773FF" w:rsidRPr="00B63AA2" w:rsidRDefault="0041255E" w:rsidP="00704100">
            <w:pPr>
              <w:jc w:val="center"/>
              <w:rPr>
                <w:rFonts w:eastAsia="Calibri"/>
                <w:lang w:val="sr-Latn-RS"/>
              </w:rPr>
            </w:pPr>
            <w:r w:rsidRPr="004A542A">
              <w:rPr>
                <w:rFonts w:eastAsia="Calibri"/>
                <w:lang w:val="sr-Cyrl-RS"/>
              </w:rPr>
              <w:t>23</w:t>
            </w:r>
            <w:r w:rsidR="000B0328" w:rsidRPr="004A542A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4E8697C6" w:rsidR="005773FF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C797500" w14:textId="77777777" w:rsidR="004D1741" w:rsidRPr="0067643A" w:rsidRDefault="004D1741" w:rsidP="005773FF">
      <w:pPr>
        <w:rPr>
          <w:lang w:val="sr-Cyrl-RS"/>
        </w:rPr>
      </w:pP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5A2E4848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4D1741">
        <w:rPr>
          <w:sz w:val="24"/>
          <w:lang w:val="sr-Cyrl-RS"/>
        </w:rPr>
        <w:t xml:space="preserve"> </w:t>
      </w:r>
      <w:r w:rsidR="004D1741" w:rsidRPr="004D1741">
        <w:rPr>
          <w:sz w:val="24"/>
          <w:lang w:val="sr-Cyrl-RS"/>
        </w:rPr>
        <w:t>Емилија Радоњић</w:t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4D1741">
        <w:rPr>
          <w:sz w:val="24"/>
          <w:lang w:val="sr-Cyrl-RS"/>
        </w:rPr>
        <w:t xml:space="preserve">            </w:t>
      </w:r>
      <w:r w:rsidR="004D1741" w:rsidRPr="004D1741">
        <w:rPr>
          <w:sz w:val="24"/>
          <w:lang w:val="sr-Cyrl-RS"/>
        </w:rPr>
        <w:t>86И0504241ИН1315832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1255E"/>
    <w:rsid w:val="00454967"/>
    <w:rsid w:val="0047078B"/>
    <w:rsid w:val="00477C9B"/>
    <w:rsid w:val="004828C8"/>
    <w:rsid w:val="004A542A"/>
    <w:rsid w:val="004C5478"/>
    <w:rsid w:val="004D1741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3DF6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Natasa</cp:lastModifiedBy>
  <cp:revision>5</cp:revision>
  <cp:lastPrinted>2022-08-02T11:49:00Z</cp:lastPrinted>
  <dcterms:created xsi:type="dcterms:W3CDTF">2024-02-12T09:24:00Z</dcterms:created>
  <dcterms:modified xsi:type="dcterms:W3CDTF">2024-05-21T12:33:00Z</dcterms:modified>
</cp:coreProperties>
</file>